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08524" w14:textId="77777777" w:rsidR="00821CEC" w:rsidRDefault="00413653" w:rsidP="0041365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13653">
        <w:rPr>
          <w:b/>
          <w:sz w:val="28"/>
          <w:szCs w:val="28"/>
        </w:rPr>
        <w:t>International Languages Classes</w:t>
      </w:r>
      <w:r>
        <w:rPr>
          <w:b/>
          <w:sz w:val="28"/>
          <w:szCs w:val="28"/>
        </w:rPr>
        <w:t xml:space="preserve"> Minimum Standards for RSI</w:t>
      </w:r>
    </w:p>
    <w:p w14:paraId="11606C41" w14:textId="77777777" w:rsidR="00413653" w:rsidRDefault="00413653" w:rsidP="00413653">
      <w:pPr>
        <w:rPr>
          <w:sz w:val="28"/>
          <w:szCs w:val="28"/>
        </w:rPr>
      </w:pPr>
    </w:p>
    <w:p w14:paraId="3B25B99A" w14:textId="77777777" w:rsidR="00413653" w:rsidRPr="00657838" w:rsidRDefault="00413653" w:rsidP="00413653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657838">
        <w:rPr>
          <w:sz w:val="28"/>
          <w:szCs w:val="28"/>
          <w:u w:val="single"/>
        </w:rPr>
        <w:t>Assurance of Regularity.</w:t>
      </w:r>
    </w:p>
    <w:p w14:paraId="314E276E" w14:textId="77777777" w:rsidR="00413653" w:rsidRPr="00657838" w:rsidRDefault="00413653" w:rsidP="00413653">
      <w:pPr>
        <w:pStyle w:val="ListParagraph"/>
        <w:rPr>
          <w:b/>
          <w:sz w:val="28"/>
          <w:szCs w:val="28"/>
        </w:rPr>
      </w:pPr>
      <w:r w:rsidRPr="00657838">
        <w:rPr>
          <w:b/>
          <w:sz w:val="28"/>
          <w:szCs w:val="28"/>
        </w:rPr>
        <w:t xml:space="preserve">Plan A. </w:t>
      </w:r>
    </w:p>
    <w:p w14:paraId="1E4B82AD" w14:textId="77777777" w:rsidR="00413653" w:rsidRDefault="00413653" w:rsidP="0041365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All courses will have at least one RSI activity per week</w:t>
      </w:r>
      <w:r w:rsidR="006D34F1">
        <w:rPr>
          <w:sz w:val="28"/>
          <w:szCs w:val="28"/>
        </w:rPr>
        <w:t>.</w:t>
      </w:r>
      <w:r>
        <w:rPr>
          <w:sz w:val="28"/>
          <w:szCs w:val="28"/>
        </w:rPr>
        <w:t xml:space="preserve"> This requirement may be waived for up to two weeks in a 16 week, a 12 week, and an 8 week course.</w:t>
      </w:r>
    </w:p>
    <w:p w14:paraId="51E0E6E9" w14:textId="77777777" w:rsidR="00413653" w:rsidRDefault="00413653" w:rsidP="00413653">
      <w:pPr>
        <w:pStyle w:val="ListParagraph"/>
        <w:rPr>
          <w:sz w:val="28"/>
          <w:szCs w:val="28"/>
        </w:rPr>
      </w:pPr>
    </w:p>
    <w:p w14:paraId="3C075E19" w14:textId="77777777" w:rsidR="00413653" w:rsidRDefault="00413653" w:rsidP="0041365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Regularity will occur in the following</w:t>
      </w:r>
      <w:r w:rsidR="006D34F1">
        <w:rPr>
          <w:sz w:val="28"/>
          <w:szCs w:val="28"/>
        </w:rPr>
        <w:t xml:space="preserve"> way</w:t>
      </w:r>
      <w:r>
        <w:rPr>
          <w:sz w:val="28"/>
          <w:szCs w:val="28"/>
        </w:rPr>
        <w:t>:</w:t>
      </w:r>
    </w:p>
    <w:p w14:paraId="01B1BCAD" w14:textId="77777777" w:rsidR="00413653" w:rsidRDefault="00413653" w:rsidP="0041365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Canvas weekly announcements that are academic in nature </w:t>
      </w:r>
    </w:p>
    <w:p w14:paraId="1A9FF94A" w14:textId="77777777" w:rsidR="00413653" w:rsidRDefault="00413653" w:rsidP="00413653">
      <w:pPr>
        <w:rPr>
          <w:sz w:val="28"/>
          <w:szCs w:val="28"/>
        </w:rPr>
      </w:pPr>
    </w:p>
    <w:p w14:paraId="062B4775" w14:textId="77777777" w:rsidR="00413653" w:rsidRPr="00657838" w:rsidRDefault="00413653" w:rsidP="00413653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657838">
        <w:rPr>
          <w:sz w:val="28"/>
          <w:szCs w:val="28"/>
          <w:u w:val="single"/>
        </w:rPr>
        <w:t>Core RSI activities</w:t>
      </w:r>
    </w:p>
    <w:p w14:paraId="45610721" w14:textId="77777777" w:rsidR="00DA51B6" w:rsidRDefault="00DA51B6" w:rsidP="00DA51B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All courses will abide by guidelines outlined in Plan A</w:t>
      </w:r>
      <w:r w:rsidR="006D34F1">
        <w:rPr>
          <w:sz w:val="28"/>
          <w:szCs w:val="28"/>
        </w:rPr>
        <w:t xml:space="preserve"> above</w:t>
      </w:r>
      <w:r>
        <w:rPr>
          <w:sz w:val="28"/>
          <w:szCs w:val="28"/>
        </w:rPr>
        <w:t>. In addition to the use of announcements to assure regularity, the following Plan B must be followed.</w:t>
      </w:r>
    </w:p>
    <w:p w14:paraId="365B5C99" w14:textId="77777777" w:rsidR="00657838" w:rsidRPr="00657838" w:rsidRDefault="00413653" w:rsidP="00657838">
      <w:pPr>
        <w:pStyle w:val="ListParagraph"/>
        <w:rPr>
          <w:b/>
          <w:sz w:val="28"/>
          <w:szCs w:val="28"/>
        </w:rPr>
      </w:pPr>
      <w:r w:rsidRPr="00657838">
        <w:rPr>
          <w:b/>
          <w:sz w:val="28"/>
          <w:szCs w:val="28"/>
        </w:rPr>
        <w:t>Plan B.</w:t>
      </w:r>
      <w:r w:rsidR="00657838" w:rsidRPr="00657838">
        <w:rPr>
          <w:b/>
          <w:sz w:val="28"/>
          <w:szCs w:val="28"/>
        </w:rPr>
        <w:t xml:space="preserve"> </w:t>
      </w:r>
      <w:r w:rsidR="00657838">
        <w:rPr>
          <w:b/>
          <w:sz w:val="28"/>
          <w:szCs w:val="28"/>
        </w:rPr>
        <w:t xml:space="preserve"> </w:t>
      </w:r>
      <w:r w:rsidR="00657838" w:rsidRPr="00657838">
        <w:rPr>
          <w:b/>
          <w:sz w:val="28"/>
          <w:szCs w:val="28"/>
        </w:rPr>
        <w:t>The Discussion forums must be posted at CANVAS</w:t>
      </w:r>
    </w:p>
    <w:p w14:paraId="69FC2ABA" w14:textId="77777777" w:rsidR="00413653" w:rsidRPr="00657838" w:rsidRDefault="00657838" w:rsidP="0065783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413653" w:rsidRPr="00657838">
        <w:rPr>
          <w:sz w:val="28"/>
          <w:szCs w:val="28"/>
        </w:rPr>
        <w:t>There will be at least</w:t>
      </w:r>
    </w:p>
    <w:p w14:paraId="0A0016E9" w14:textId="77777777" w:rsidR="00DA51B6" w:rsidRPr="00DA51B6" w:rsidRDefault="00DA51B6" w:rsidP="00DA51B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14 Discussion Forums in a 16 week class</w:t>
      </w:r>
    </w:p>
    <w:p w14:paraId="407BAD5B" w14:textId="77777777" w:rsidR="00DA51B6" w:rsidRDefault="00DA51B6" w:rsidP="0041365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10 Discussion Forums in a 12 week class</w:t>
      </w:r>
    </w:p>
    <w:p w14:paraId="63B64530" w14:textId="77777777" w:rsidR="00DA51B6" w:rsidRDefault="00DA51B6" w:rsidP="0041365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6 Discussion Forums in an 8 week class.</w:t>
      </w:r>
    </w:p>
    <w:p w14:paraId="62892710" w14:textId="77777777" w:rsidR="00DA51B6" w:rsidRDefault="00DA51B6" w:rsidP="00413653">
      <w:pPr>
        <w:pStyle w:val="ListParagraph"/>
        <w:rPr>
          <w:sz w:val="28"/>
          <w:szCs w:val="28"/>
        </w:rPr>
      </w:pPr>
    </w:p>
    <w:p w14:paraId="42AC8ED8" w14:textId="77777777" w:rsidR="00DA51B6" w:rsidRDefault="00DA51B6" w:rsidP="00413653">
      <w:pPr>
        <w:pStyle w:val="ListParagraph"/>
        <w:rPr>
          <w:sz w:val="28"/>
          <w:szCs w:val="28"/>
        </w:rPr>
      </w:pPr>
    </w:p>
    <w:p w14:paraId="70F0BBDF" w14:textId="77777777" w:rsidR="00DA51B6" w:rsidRPr="00657838" w:rsidRDefault="00DA51B6" w:rsidP="00DA51B6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657838">
        <w:rPr>
          <w:sz w:val="28"/>
          <w:szCs w:val="28"/>
          <w:u w:val="single"/>
        </w:rPr>
        <w:t>Volume of RSI Contact</w:t>
      </w:r>
    </w:p>
    <w:p w14:paraId="5E645E2F" w14:textId="77777777" w:rsidR="00DA51B6" w:rsidRPr="00657838" w:rsidRDefault="00DA51B6" w:rsidP="00DA51B6">
      <w:pPr>
        <w:pStyle w:val="ListParagraph"/>
        <w:rPr>
          <w:b/>
          <w:sz w:val="28"/>
          <w:szCs w:val="28"/>
        </w:rPr>
      </w:pPr>
      <w:r w:rsidRPr="00657838">
        <w:rPr>
          <w:b/>
          <w:sz w:val="28"/>
          <w:szCs w:val="28"/>
        </w:rPr>
        <w:t>Plan B.</w:t>
      </w:r>
    </w:p>
    <w:p w14:paraId="4B7E1ACC" w14:textId="77777777" w:rsidR="00DA51B6" w:rsidRDefault="00DA51B6" w:rsidP="003E2EB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Instructor</w:t>
      </w:r>
      <w:r w:rsidR="00657838">
        <w:rPr>
          <w:sz w:val="28"/>
          <w:szCs w:val="28"/>
        </w:rPr>
        <w:t xml:space="preserve">s will </w:t>
      </w:r>
      <w:r w:rsidR="00C94C4C">
        <w:rPr>
          <w:sz w:val="28"/>
          <w:szCs w:val="28"/>
        </w:rPr>
        <w:t xml:space="preserve">actively </w:t>
      </w:r>
      <w:r w:rsidR="00657838">
        <w:rPr>
          <w:sz w:val="28"/>
          <w:szCs w:val="28"/>
        </w:rPr>
        <w:t>participate in all graded</w:t>
      </w:r>
      <w:r>
        <w:rPr>
          <w:sz w:val="28"/>
          <w:szCs w:val="28"/>
        </w:rPr>
        <w:t xml:space="preserve"> </w:t>
      </w:r>
      <w:r w:rsidR="002360F3">
        <w:rPr>
          <w:sz w:val="28"/>
          <w:szCs w:val="28"/>
        </w:rPr>
        <w:t xml:space="preserve">and no graded </w:t>
      </w:r>
      <w:r>
        <w:rPr>
          <w:sz w:val="28"/>
          <w:szCs w:val="28"/>
        </w:rPr>
        <w:t>discussion forums and post at least 10 substantive comments per forum for a regular size class. For large load classes this will be doubled to 20 posts.</w:t>
      </w:r>
    </w:p>
    <w:p w14:paraId="3FD6E943" w14:textId="77777777" w:rsidR="00DA51B6" w:rsidRDefault="003E2EB7" w:rsidP="003E2EB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A</w:t>
      </w:r>
      <w:r w:rsidR="00DA51B6">
        <w:rPr>
          <w:sz w:val="28"/>
          <w:szCs w:val="28"/>
        </w:rPr>
        <w:t xml:space="preserve">ssignments </w:t>
      </w:r>
      <w:r>
        <w:rPr>
          <w:sz w:val="28"/>
          <w:szCs w:val="28"/>
        </w:rPr>
        <w:t>other than DF (oral assessments, essays, etc.) will receive RSI (academic in nature) in the same volume as DF assignments.</w:t>
      </w:r>
    </w:p>
    <w:p w14:paraId="32BF916C" w14:textId="77777777" w:rsidR="003E2EB7" w:rsidRDefault="003E2EB7" w:rsidP="003E2EB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Instructor comments in </w:t>
      </w:r>
      <w:proofErr w:type="spellStart"/>
      <w:r>
        <w:rPr>
          <w:sz w:val="28"/>
          <w:szCs w:val="28"/>
        </w:rPr>
        <w:t>Speedgrader</w:t>
      </w:r>
      <w:proofErr w:type="spellEnd"/>
      <w:r>
        <w:rPr>
          <w:sz w:val="28"/>
          <w:szCs w:val="28"/>
        </w:rPr>
        <w:t xml:space="preserve"> count as RSI.</w:t>
      </w:r>
    </w:p>
    <w:p w14:paraId="7A3AAD27" w14:textId="77777777" w:rsidR="003E2EB7" w:rsidRDefault="003E2EB7" w:rsidP="003E2EB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It is highly recommended by Coastline RSI Task Force that RSI be provided individually to each student for each assignment; however the instructor may abide by the minimum as he/she chooses.</w:t>
      </w:r>
    </w:p>
    <w:p w14:paraId="3811B7F7" w14:textId="77777777" w:rsidR="003E2EB7" w:rsidRDefault="003E2EB7" w:rsidP="003E2EB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Substantive feedback/interaction must be initiated by instructor, must be regular and frequent, and must be of an academic nature (meaningful)</w:t>
      </w:r>
      <w:r w:rsidR="00657838">
        <w:rPr>
          <w:sz w:val="28"/>
          <w:szCs w:val="28"/>
        </w:rPr>
        <w:t xml:space="preserve"> and not just course reminders of due dates, etc.</w:t>
      </w:r>
    </w:p>
    <w:p w14:paraId="1ACB4FE1" w14:textId="77777777" w:rsidR="00B40F1E" w:rsidRPr="00413653" w:rsidRDefault="00B40F1E" w:rsidP="003E2EB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Discussion Forums must include a rubric to guide students in their submissions. Substantive feedback may take form of a rubric if it is sufficiently detailed so as to offer substantive feedback to students relating to content (not just whether the assignment is turned on time, etc.).</w:t>
      </w:r>
    </w:p>
    <w:p w14:paraId="04C439B7" w14:textId="77777777" w:rsidR="00413653" w:rsidRDefault="00413653" w:rsidP="00413653">
      <w:pPr>
        <w:jc w:val="center"/>
        <w:rPr>
          <w:b/>
          <w:sz w:val="28"/>
          <w:szCs w:val="28"/>
        </w:rPr>
      </w:pPr>
    </w:p>
    <w:p w14:paraId="76E6E630" w14:textId="77777777" w:rsidR="00413653" w:rsidRPr="00413653" w:rsidRDefault="00413653" w:rsidP="00413653">
      <w:pPr>
        <w:rPr>
          <w:sz w:val="28"/>
          <w:szCs w:val="28"/>
        </w:rPr>
      </w:pPr>
    </w:p>
    <w:sectPr w:rsidR="00413653" w:rsidRPr="00413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B6C0A"/>
    <w:multiLevelType w:val="hybridMultilevel"/>
    <w:tmpl w:val="1382E1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1CE308B"/>
    <w:multiLevelType w:val="hybridMultilevel"/>
    <w:tmpl w:val="6A989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653"/>
    <w:rsid w:val="00200934"/>
    <w:rsid w:val="002360F3"/>
    <w:rsid w:val="003E2EB7"/>
    <w:rsid w:val="00413653"/>
    <w:rsid w:val="004F0F04"/>
    <w:rsid w:val="00580FD3"/>
    <w:rsid w:val="00657838"/>
    <w:rsid w:val="006D34F1"/>
    <w:rsid w:val="00B40F1E"/>
    <w:rsid w:val="00C94C4C"/>
    <w:rsid w:val="00DA51B6"/>
    <w:rsid w:val="00F9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8C517"/>
  <w15:docId w15:val="{AEE53F57-F312-45F3-AC2A-A4F54A2CB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F2DD22611E9478146C764DAA7C68F" ma:contentTypeVersion="4" ma:contentTypeDescription="Create a new document." ma:contentTypeScope="" ma:versionID="804f60040be040ab56fb6b52d15fc460">
  <xsd:schema xmlns:xsd="http://www.w3.org/2001/XMLSchema" xmlns:xs="http://www.w3.org/2001/XMLSchema" xmlns:p="http://schemas.microsoft.com/office/2006/metadata/properties" xmlns:ns2="0ceafc29-5815-44bb-8734-b9d7da2cb19a" targetNamespace="http://schemas.microsoft.com/office/2006/metadata/properties" ma:root="true" ma:fieldsID="8f321529d30182c3bb79fea16b18a917" ns2:_="">
    <xsd:import namespace="0ceafc29-5815-44bb-8734-b9d7da2cb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afc29-5815-44bb-8734-b9d7da2cb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ED51E8-FB12-47C0-9CCE-E19BC3AEEFAC}"/>
</file>

<file path=customXml/itemProps2.xml><?xml version="1.0" encoding="utf-8"?>
<ds:datastoreItem xmlns:ds="http://schemas.openxmlformats.org/officeDocument/2006/customXml" ds:itemID="{D2013781-790E-4941-A220-BA0BC288F0AD}"/>
</file>

<file path=customXml/itemProps3.xml><?xml version="1.0" encoding="utf-8"?>
<ds:datastoreItem xmlns:ds="http://schemas.openxmlformats.org/officeDocument/2006/customXml" ds:itemID="{5B75B117-54FD-4124-A513-3F7C8B6A06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Basabe, Sandra</dc:creator>
  <cp:lastModifiedBy>Lopez, Yadira</cp:lastModifiedBy>
  <cp:revision>2</cp:revision>
  <dcterms:created xsi:type="dcterms:W3CDTF">2019-03-19T22:31:00Z</dcterms:created>
  <dcterms:modified xsi:type="dcterms:W3CDTF">2019-03-19T22:31:00Z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0x010100F52F2DD22611E9478146C764DAA7C68F</vt:lpwstr>
  </property>
</Properties>
</file>